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7059"/>
      </w:tblGrid>
      <w:tr w:rsidR="005F6606" w:rsidRPr="00064DA2" w:rsidTr="00E3330B">
        <w:trPr>
          <w:tblHeader/>
        </w:trPr>
        <w:tc>
          <w:tcPr>
            <w:tcW w:w="10456" w:type="dxa"/>
            <w:gridSpan w:val="3"/>
            <w:vAlign w:val="center"/>
          </w:tcPr>
          <w:p w:rsidR="005F6606" w:rsidRPr="00064DA2" w:rsidRDefault="005F6606" w:rsidP="005F660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4"/>
                <w:szCs w:val="44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44"/>
                <w:szCs w:val="44"/>
                <w:lang w:eastAsia="zh-TW"/>
              </w:rPr>
              <w:t>國立臺中科技大學第</w:t>
            </w:r>
            <w:r w:rsidRPr="00064DA2">
              <w:rPr>
                <w:rFonts w:ascii="Times New Roman" w:eastAsia="標楷體" w:hAnsi="Times New Roman" w:cs="Times New Roman"/>
                <w:sz w:val="44"/>
                <w:szCs w:val="44"/>
                <w:u w:val="single"/>
                <w:lang w:eastAsia="zh-TW"/>
              </w:rPr>
              <w:t xml:space="preserve">   </w:t>
            </w:r>
            <w:r w:rsidRPr="00064DA2">
              <w:rPr>
                <w:rFonts w:ascii="Times New Roman" w:eastAsia="標楷體" w:hAnsi="Times New Roman" w:cs="Times New Roman"/>
                <w:sz w:val="44"/>
                <w:szCs w:val="44"/>
                <w:lang w:eastAsia="zh-TW"/>
              </w:rPr>
              <w:t>學年度第</w:t>
            </w:r>
            <w:r w:rsidRPr="00064DA2">
              <w:rPr>
                <w:rFonts w:ascii="Times New Roman" w:eastAsia="標楷體" w:hAnsi="Times New Roman" w:cs="Times New Roman"/>
                <w:sz w:val="44"/>
                <w:szCs w:val="44"/>
                <w:u w:val="single"/>
                <w:lang w:eastAsia="zh-TW"/>
              </w:rPr>
              <w:t xml:space="preserve">   </w:t>
            </w:r>
            <w:r w:rsidRPr="00064DA2">
              <w:rPr>
                <w:rFonts w:ascii="Times New Roman" w:eastAsia="標楷體" w:hAnsi="Times New Roman" w:cs="Times New Roman"/>
                <w:sz w:val="44"/>
                <w:szCs w:val="44"/>
                <w:lang w:eastAsia="zh-TW"/>
              </w:rPr>
              <w:t>學期</w:t>
            </w:r>
          </w:p>
          <w:p w:rsidR="005F6606" w:rsidRPr="00064DA2" w:rsidRDefault="005F6606" w:rsidP="005F660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4"/>
                <w:szCs w:val="44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44"/>
                <w:szCs w:val="44"/>
              </w:rPr>
              <w:t>教學方式調查表</w:t>
            </w:r>
          </w:p>
          <w:p w:rsidR="005F6606" w:rsidRPr="00064DA2" w:rsidRDefault="00E3330B" w:rsidP="00E3330B">
            <w:pPr>
              <w:adjustRightInd w:val="0"/>
              <w:snapToGrid w:val="0"/>
              <w:ind w:right="220"/>
              <w:jc w:val="righ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0"/>
                <w:szCs w:val="20"/>
              </w:rPr>
              <w:t>113</w:t>
            </w:r>
            <w:r w:rsidRPr="00064DA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年</w:t>
            </w:r>
            <w:r w:rsidR="00064DA2" w:rsidRPr="00064DA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8</w:t>
            </w:r>
            <w:r w:rsidRPr="00064DA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月版</w:t>
            </w:r>
          </w:p>
        </w:tc>
      </w:tr>
      <w:tr w:rsidR="005F6606" w:rsidRPr="00064DA2" w:rsidTr="00850CC5">
        <w:trPr>
          <w:trHeight w:val="561"/>
        </w:trPr>
        <w:tc>
          <w:tcPr>
            <w:tcW w:w="3397" w:type="dxa"/>
            <w:gridSpan w:val="2"/>
            <w:vAlign w:val="center"/>
          </w:tcPr>
          <w:p w:rsidR="005F6606" w:rsidRPr="00064DA2" w:rsidRDefault="005F6606" w:rsidP="008E33B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32"/>
                <w:szCs w:val="32"/>
              </w:rPr>
              <w:t>教師姓名</w:t>
            </w:r>
          </w:p>
        </w:tc>
        <w:tc>
          <w:tcPr>
            <w:tcW w:w="7059" w:type="dxa"/>
            <w:vAlign w:val="bottom"/>
          </w:tcPr>
          <w:p w:rsidR="005F6606" w:rsidRPr="00064DA2" w:rsidRDefault="00064DA2" w:rsidP="00850CC5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  <w:lang w:eastAsia="zh-TW"/>
              </w:rPr>
              <w:t>（</w:t>
            </w:r>
            <w:r w:rsidR="00850CC5" w:rsidRPr="00064DA2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  <w:lang w:eastAsia="zh-TW"/>
              </w:rPr>
              <w:t>請師長親自簽名</w:t>
            </w:r>
            <w:r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  <w:lang w:eastAsia="zh-TW"/>
              </w:rPr>
              <w:t>）</w:t>
            </w:r>
          </w:p>
        </w:tc>
      </w:tr>
      <w:tr w:rsidR="003D3202" w:rsidRPr="00064DA2" w:rsidTr="00850CC5">
        <w:trPr>
          <w:trHeight w:val="561"/>
        </w:trPr>
        <w:tc>
          <w:tcPr>
            <w:tcW w:w="3397" w:type="dxa"/>
            <w:gridSpan w:val="2"/>
            <w:vAlign w:val="center"/>
          </w:tcPr>
          <w:p w:rsidR="003D3202" w:rsidRPr="00064DA2" w:rsidRDefault="003D3202" w:rsidP="008E33B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064DA2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必修</w:t>
            </w:r>
            <w:r w:rsidRPr="00064DA2">
              <w:rPr>
                <w:rFonts w:ascii="Times New Roman" w:eastAsia="標楷體" w:hAnsi="Times New Roman" w:cs="Times New Roman"/>
                <w:sz w:val="32"/>
                <w:szCs w:val="32"/>
              </w:rPr>
              <w:t>課程名稱</w:t>
            </w:r>
          </w:p>
        </w:tc>
        <w:tc>
          <w:tcPr>
            <w:tcW w:w="7059" w:type="dxa"/>
            <w:vAlign w:val="bottom"/>
          </w:tcPr>
          <w:p w:rsidR="003D3202" w:rsidRPr="00064DA2" w:rsidRDefault="003D3202" w:rsidP="00850CC5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  <w:lang w:eastAsia="zh-TW"/>
              </w:rPr>
            </w:pPr>
          </w:p>
        </w:tc>
      </w:tr>
      <w:tr w:rsidR="00E3330B" w:rsidRPr="00064DA2" w:rsidTr="00A4174E">
        <w:trPr>
          <w:trHeight w:val="738"/>
        </w:trPr>
        <w:tc>
          <w:tcPr>
            <w:tcW w:w="3397" w:type="dxa"/>
            <w:gridSpan w:val="2"/>
            <w:vAlign w:val="center"/>
          </w:tcPr>
          <w:p w:rsidR="00E3330B" w:rsidRPr="00064DA2" w:rsidRDefault="003D3202" w:rsidP="008E33B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必修課程開課</w:t>
            </w:r>
            <w:r w:rsidR="00E3330B" w:rsidRPr="00064DA2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單位</w:t>
            </w:r>
          </w:p>
        </w:tc>
        <w:tc>
          <w:tcPr>
            <w:tcW w:w="7059" w:type="dxa"/>
            <w:vAlign w:val="center"/>
          </w:tcPr>
          <w:p w:rsidR="00E3330B" w:rsidRPr="00064DA2" w:rsidRDefault="00E3330B" w:rsidP="00E3330B">
            <w:pPr>
              <w:adjustRightInd w:val="0"/>
              <w:snapToGrid w:val="0"/>
              <w:ind w:right="28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 xml:space="preserve">                           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學院</w:t>
            </w:r>
          </w:p>
          <w:p w:rsidR="00E3330B" w:rsidRPr="00064DA2" w:rsidRDefault="00E3330B" w:rsidP="00E3330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 xml:space="preserve">                           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系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所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</w:p>
        </w:tc>
      </w:tr>
      <w:tr w:rsidR="005F6606" w:rsidRPr="00064DA2" w:rsidTr="00E3330B"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:rsidR="005F6606" w:rsidRPr="00064DA2" w:rsidRDefault="005F6606" w:rsidP="005F660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4DA2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eastAsia="zh-TW"/>
              </w:rPr>
              <w:t>課程類別</w:t>
            </w:r>
            <w:r w:rsidR="00064DA2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lang w:eastAsia="zh-TW"/>
              </w:rPr>
              <w:t>（</w:t>
            </w:r>
            <w:r w:rsidR="00ED1B34" w:rsidRPr="00064DA2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lang w:eastAsia="zh-TW"/>
              </w:rPr>
              <w:t>得</w:t>
            </w:r>
            <w:r w:rsidR="00E3330B" w:rsidRPr="00064DA2"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  <w:t>複選</w:t>
            </w:r>
            <w:r w:rsidR="00064DA2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lang w:eastAsia="zh-TW"/>
              </w:rPr>
              <w:t>）</w:t>
            </w:r>
          </w:p>
        </w:tc>
      </w:tr>
      <w:tr w:rsidR="005F6606" w:rsidRPr="00064DA2" w:rsidTr="00850CC5">
        <w:trPr>
          <w:trHeight w:val="4911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606" w:rsidRPr="00064DA2" w:rsidRDefault="005F6606" w:rsidP="005F660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 w:themeFill="background1"/>
                <w:lang w:eastAsia="zh-TW"/>
              </w:rPr>
              <w:t>□</w:t>
            </w:r>
            <w:r w:rsidRPr="00064DA2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創新教學</w:t>
            </w:r>
          </w:p>
          <w:p w:rsidR="001D540B" w:rsidRPr="00064DA2" w:rsidRDefault="00064DA2" w:rsidP="001D540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lang w:eastAsia="zh-TW"/>
              </w:rPr>
              <w:t>（</w:t>
            </w:r>
            <w:r w:rsidR="00ED1B34" w:rsidRPr="00064DA2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lang w:eastAsia="zh-TW"/>
              </w:rPr>
              <w:t>得</w:t>
            </w:r>
            <w:r w:rsidR="001D540B" w:rsidRPr="00064DA2"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  <w:t>複選</w:t>
            </w:r>
            <w:r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lang w:eastAsia="zh-TW"/>
              </w:rPr>
              <w:t>）</w:t>
            </w:r>
          </w:p>
        </w:tc>
        <w:tc>
          <w:tcPr>
            <w:tcW w:w="84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E4CA0" w:rsidRPr="00064DA2" w:rsidRDefault="005F6606" w:rsidP="00E3330B">
            <w:pPr>
              <w:adjustRightInd w:val="0"/>
              <w:snapToGrid w:val="0"/>
              <w:spacing w:before="100" w:beforeAutospacing="1"/>
              <w:ind w:rightChars="-63" w:right="-139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改善學生學習動機低落及學習成效，翻轉傳統教學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模式，以學習者為重心，引發學習動機及熱情，關注學習內容，</w:t>
            </w:r>
            <w:r w:rsidR="00FA642D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以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多元方式評估</w:t>
            </w:r>
            <w:r w:rsidR="00064DA2">
              <w:rPr>
                <w:rFonts w:ascii="Times New Roman" w:eastAsia="DengXian" w:hAnsi="Times New Roman" w:cs="Times New Roman"/>
                <w:sz w:val="28"/>
                <w:szCs w:val="28"/>
              </w:rPr>
              <w:br/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學習成效機制，並追蹤輔導及回饋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教學。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課程導入創新教學方式：</w:t>
            </w:r>
          </w:p>
          <w:p w:rsidR="00957C0B" w:rsidRPr="00064DA2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個案教學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Case study or event discussion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371AF1" w:rsidRPr="00064DA2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腦力激盪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Brain storming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371AF1" w:rsidRPr="00064DA2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角色演練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Role playing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371AF1" w:rsidRPr="00064DA2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化教學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e-</w:t>
            </w:r>
            <w:r w:rsidR="00234323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t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eaching</w:t>
            </w:r>
            <w:r w:rsidR="004B57AC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CD1EC7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r w:rsidR="00CD1EC7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IRS</w:t>
            </w:r>
            <w:r w:rsidR="00CD1EC7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或多媒體教學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5F6606" w:rsidRPr="00064DA2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一分鐘回饋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One-minute feedback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5F6606" w:rsidRPr="00064DA2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六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翻轉教學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Flipped classroom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5F6606" w:rsidRPr="00064DA2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5F6606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問題導向教學法</w:t>
            </w:r>
            <w:r w:rsidR="005F6606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Problem-based lear</w:t>
            </w:r>
            <w:r w:rsidR="009110B7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n</w:t>
            </w:r>
            <w:r w:rsidR="005F6606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ing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5F6606" w:rsidRPr="00064DA2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八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設計導向教學法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Designed-based lear</w:t>
            </w:r>
            <w:r w:rsidR="009110B7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n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ing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5F6606" w:rsidRPr="00064DA2" w:rsidRDefault="001D540B" w:rsidP="006E4CA0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九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專題導向教學法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Project-based lear</w:t>
            </w:r>
            <w:r w:rsidR="009110B7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n</w:t>
            </w:r>
            <w:r w:rsidR="00371AF1" w:rsidRPr="00064DA2">
              <w:rPr>
                <w:rFonts w:ascii="Times New Roman" w:eastAsia="標楷體" w:hAnsi="Times New Roman" w:cs="Times New Roman"/>
                <w:sz w:val="28"/>
                <w:szCs w:val="28"/>
              </w:rPr>
              <w:t>ing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C004F4" w:rsidRPr="00064DA2" w:rsidRDefault="001D540B" w:rsidP="00E3330B">
            <w:pPr>
              <w:pStyle w:val="a4"/>
              <w:adjustRightInd w:val="0"/>
              <w:snapToGrid w:val="0"/>
              <w:ind w:left="28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□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十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5F6606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其他創新教學方式</w:t>
            </w:r>
            <w:r w:rsidR="0003538A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  <w:r w:rsidR="0003538A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____</w:t>
            </w:r>
            <w:r w:rsidR="006D149E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_</w:t>
            </w:r>
            <w:r w:rsidR="00CD1EC7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____</w:t>
            </w:r>
            <w:r w:rsidR="006D149E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_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8C221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請說明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  <w:bookmarkStart w:id="0" w:name="_GoBack"/>
        <w:bookmarkEnd w:id="0"/>
      </w:tr>
      <w:tr w:rsidR="005F6606" w:rsidRPr="00064DA2" w:rsidTr="00850CC5">
        <w:trPr>
          <w:trHeight w:val="225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06" w:rsidRPr="00064DA2" w:rsidRDefault="005F6606" w:rsidP="00850C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 w:themeFill="background1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 w:themeFill="background1"/>
                <w:lang w:eastAsia="zh-TW"/>
              </w:rPr>
              <w:t>□</w:t>
            </w:r>
            <w:r w:rsidRPr="00064DA2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創新創業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606" w:rsidRPr="00064DA2" w:rsidRDefault="00486C9F" w:rsidP="00EB5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依據不同系科屬性及學生學習需求，開設</w:t>
            </w:r>
            <w:r w:rsidR="00590926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以下創新創業課程：</w:t>
            </w:r>
            <w:r w:rsidR="00590926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  <w:p w:rsidR="00800FCB" w:rsidRPr="00064DA2" w:rsidRDefault="00064DA2" w:rsidP="00EB5B4F">
            <w:pPr>
              <w:adjustRightInd w:val="0"/>
              <w:snapToGrid w:val="0"/>
              <w:ind w:rightChars="-65" w:right="-14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一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開設具設計思考</w:t>
            </w:r>
            <w:r w:rsidR="00590926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或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創新實踐之創業課程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6E4CA0" w:rsidRPr="00064DA2" w:rsidRDefault="00064DA2" w:rsidP="00EB5B4F">
            <w:pPr>
              <w:adjustRightInd w:val="0"/>
              <w:snapToGrid w:val="0"/>
              <w:ind w:rightChars="-65" w:right="-14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二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開設創新自造學習活動之創業課程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6E4CA0" w:rsidRPr="00064DA2" w:rsidRDefault="00064DA2" w:rsidP="00EB5B4F">
            <w:pPr>
              <w:adjustRightInd w:val="0"/>
              <w:snapToGrid w:val="0"/>
              <w:ind w:rightChars="-65" w:right="-14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三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590926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開設啟發學生創意思維及創新想法為主軸之創業課程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6E4CA0" w:rsidRPr="00064DA2" w:rsidRDefault="00064DA2" w:rsidP="00EB5B4F">
            <w:pPr>
              <w:adjustRightInd w:val="0"/>
              <w:snapToGrid w:val="0"/>
              <w:ind w:rightChars="-65" w:right="-14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6E4CA0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四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590926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授課教師具創業實務經驗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EB5B4F" w:rsidRPr="00064DA2" w:rsidRDefault="00064DA2" w:rsidP="00EB5B4F">
            <w:pPr>
              <w:adjustRightInd w:val="0"/>
              <w:snapToGrid w:val="0"/>
              <w:ind w:rightChars="-65" w:right="-143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590926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五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590926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授課教師具設計思考教學能力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5F6606" w:rsidRPr="00064DA2" w:rsidTr="00850CC5">
        <w:trPr>
          <w:trHeight w:val="26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06" w:rsidRPr="00064DA2" w:rsidRDefault="005F6606" w:rsidP="00850C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 w:themeFill="background1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 w:themeFill="background1"/>
                <w:lang w:eastAsia="zh-TW"/>
              </w:rPr>
              <w:t>□</w:t>
            </w:r>
            <w:r w:rsidRPr="00064DA2"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 w:themeFill="background1"/>
                <w:lang w:eastAsia="zh-TW"/>
              </w:rPr>
              <w:t>程式設計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CB" w:rsidRPr="00064DA2" w:rsidRDefault="00800FCB" w:rsidP="001521CA">
            <w:pPr>
              <w:pStyle w:val="Defaul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DA2">
              <w:rPr>
                <w:rFonts w:ascii="Times New Roman" w:hAnsi="Times New Roman" w:cs="Times New Roman"/>
                <w:sz w:val="28"/>
                <w:szCs w:val="28"/>
              </w:rPr>
              <w:t>針對</w:t>
            </w:r>
            <w:r w:rsidR="003C5F64" w:rsidRPr="00064DA2">
              <w:rPr>
                <w:rFonts w:ascii="Times New Roman" w:hAnsi="Times New Roman" w:cs="Times New Roman"/>
                <w:sz w:val="28"/>
                <w:szCs w:val="28"/>
              </w:rPr>
              <w:t>學生</w:t>
            </w:r>
            <w:r w:rsidRPr="00064DA2">
              <w:rPr>
                <w:rFonts w:ascii="Times New Roman" w:hAnsi="Times New Roman" w:cs="Times New Roman"/>
                <w:sz w:val="28"/>
                <w:szCs w:val="28"/>
              </w:rPr>
              <w:t>不同專業領域及應用型態發展客製化之程式設計課程</w:t>
            </w:r>
            <w:r w:rsidR="00064D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64DA2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="003B581F" w:rsidRPr="00064DA2">
              <w:rPr>
                <w:rFonts w:ascii="Times New Roman" w:hAnsi="Times New Roman" w:cs="Times New Roman"/>
                <w:sz w:val="28"/>
                <w:szCs w:val="28"/>
              </w:rPr>
              <w:t>不限資訊科技相關領域</w:t>
            </w:r>
            <w:r w:rsidR="00064DA2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  <w:r w:rsidRPr="00064DA2">
              <w:rPr>
                <w:rFonts w:ascii="Times New Roman" w:hAnsi="Times New Roman" w:cs="Times New Roman"/>
                <w:sz w:val="28"/>
                <w:szCs w:val="28"/>
              </w:rPr>
              <w:t>，提升學生具備運用資訊科技能力</w:t>
            </w:r>
            <w:r w:rsidR="003C5F64" w:rsidRPr="00064DA2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064D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4DA2">
              <w:rPr>
                <w:rFonts w:ascii="Times New Roman" w:hAnsi="Times New Roman" w:cs="Times New Roman"/>
                <w:sz w:val="28"/>
                <w:szCs w:val="28"/>
              </w:rPr>
              <w:t>邏輯運算及程式設計之基本認知。</w:t>
            </w:r>
            <w:r w:rsidR="009B5A55" w:rsidRPr="00064DA2">
              <w:rPr>
                <w:rFonts w:ascii="Times New Roman" w:hAnsi="Times New Roman" w:cs="Times New Roman"/>
                <w:sz w:val="28"/>
                <w:szCs w:val="28"/>
              </w:rPr>
              <w:t>程式設計課程之教學內容包含</w:t>
            </w:r>
            <w:r w:rsidR="003B581F" w:rsidRPr="00064DA2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  <w:p w:rsidR="003B581F" w:rsidRPr="00064DA2" w:rsidRDefault="003B581F" w:rsidP="009B5A55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="453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程式設計、程式語言</w:t>
            </w:r>
            <w:r w:rsidR="009B5A55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、程式運算邏輯思維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9B5A55" w:rsidRPr="00064DA2" w:rsidRDefault="009B5A55" w:rsidP="009B5A55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="453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大數據分析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9B5A55" w:rsidRPr="00064DA2" w:rsidRDefault="009B5A55" w:rsidP="00454D5B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="453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系統製作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9E13EF" w:rsidRPr="00064DA2" w:rsidRDefault="009B5A55" w:rsidP="00850CC5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="453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其他</w:t>
            </w:r>
            <w:r w:rsidR="004C4DEE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程式設計教學內容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：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___________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="00850CC5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請說明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52422B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5F6606" w:rsidRPr="00064DA2" w:rsidTr="00850CC5"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606" w:rsidRPr="00064DA2" w:rsidRDefault="00850CC5" w:rsidP="00850C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 w:themeFill="background1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 w:themeFill="background1"/>
                <w:lang w:eastAsia="zh-TW"/>
              </w:rPr>
              <w:t>□</w:t>
            </w:r>
            <w:r w:rsidR="005F6606" w:rsidRPr="00064DA2">
              <w:rPr>
                <w:rFonts w:ascii="Times New Roman" w:eastAsia="標楷體" w:hAnsi="Times New Roman" w:cs="Times New Roman"/>
                <w:sz w:val="32"/>
                <w:szCs w:val="32"/>
                <w:bdr w:val="single" w:sz="4" w:space="0" w:color="FFFFFF" w:themeColor="background1"/>
                <w:shd w:val="clear" w:color="auto" w:fill="FFFFFF" w:themeFill="background1"/>
                <w:lang w:eastAsia="zh-TW"/>
              </w:rPr>
              <w:t>STEM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6606" w:rsidRPr="00064DA2" w:rsidRDefault="00800FCB" w:rsidP="005F6606">
            <w:pPr>
              <w:adjustRightInd w:val="0"/>
              <w:snapToGrid w:val="0"/>
              <w:ind w:rightChars="-65" w:right="-14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屬科學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Science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、科技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Technology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、工程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Engineering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或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br/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數學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Math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專業領域之課程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br/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（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符合上開</w:t>
            </w:r>
            <w:r w:rsidR="00AF6DB6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領域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一種</w:t>
            </w:r>
            <w:r w:rsidR="00AF6DB6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與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一種以上</w:t>
            </w:r>
            <w:r w:rsidR="00AF6DB6"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之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</w:t>
            </w:r>
            <w:r w:rsid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）</w:t>
            </w:r>
            <w:r w:rsidRPr="00064DA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</w:tbl>
    <w:p w:rsidR="007F2D9F" w:rsidRPr="00064DA2" w:rsidRDefault="00AC2503" w:rsidP="00616014">
      <w:pPr>
        <w:adjustRightInd w:val="0"/>
        <w:snapToGrid w:val="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7F2D9F" w:rsidRPr="00064DA2" w:rsidSect="005F66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503" w:rsidRDefault="00AC2503" w:rsidP="00234323">
      <w:r>
        <w:separator/>
      </w:r>
    </w:p>
  </w:endnote>
  <w:endnote w:type="continuationSeparator" w:id="0">
    <w:p w:rsidR="00AC2503" w:rsidRDefault="00AC2503" w:rsidP="0023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503" w:rsidRDefault="00AC2503" w:rsidP="00234323">
      <w:r>
        <w:separator/>
      </w:r>
    </w:p>
  </w:footnote>
  <w:footnote w:type="continuationSeparator" w:id="0">
    <w:p w:rsidR="00AC2503" w:rsidRDefault="00AC2503" w:rsidP="0023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6DB"/>
    <w:multiLevelType w:val="hybridMultilevel"/>
    <w:tmpl w:val="E7E4AEA2"/>
    <w:lvl w:ilvl="0" w:tplc="275EB4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D01F1"/>
    <w:multiLevelType w:val="hybridMultilevel"/>
    <w:tmpl w:val="EDE29D08"/>
    <w:lvl w:ilvl="0" w:tplc="9CA85E9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02716F"/>
    <w:multiLevelType w:val="hybridMultilevel"/>
    <w:tmpl w:val="0AA84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74FEB"/>
    <w:multiLevelType w:val="hybridMultilevel"/>
    <w:tmpl w:val="CAE41B18"/>
    <w:lvl w:ilvl="0" w:tplc="228E265A">
      <w:start w:val="1"/>
      <w:numFmt w:val="taiwaneseCountingThousand"/>
      <w:lvlText w:val="(%1)"/>
      <w:lvlJc w:val="left"/>
      <w:pPr>
        <w:ind w:left="1392" w:hanging="468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4" w15:restartNumberingAfterBreak="0">
    <w:nsid w:val="50477ECD"/>
    <w:multiLevelType w:val="hybridMultilevel"/>
    <w:tmpl w:val="CAE41B18"/>
    <w:lvl w:ilvl="0" w:tplc="228E265A">
      <w:start w:val="1"/>
      <w:numFmt w:val="taiwaneseCountingThousand"/>
      <w:lvlText w:val="(%1)"/>
      <w:lvlJc w:val="left"/>
      <w:pPr>
        <w:ind w:left="1392" w:hanging="468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06"/>
    <w:rsid w:val="0003538A"/>
    <w:rsid w:val="00064DA2"/>
    <w:rsid w:val="0006648A"/>
    <w:rsid w:val="000B2F6C"/>
    <w:rsid w:val="000D6C79"/>
    <w:rsid w:val="00144D76"/>
    <w:rsid w:val="001521CA"/>
    <w:rsid w:val="001528A7"/>
    <w:rsid w:val="001576D1"/>
    <w:rsid w:val="001D540B"/>
    <w:rsid w:val="00234323"/>
    <w:rsid w:val="00312A68"/>
    <w:rsid w:val="00313E94"/>
    <w:rsid w:val="00371AF1"/>
    <w:rsid w:val="003B581F"/>
    <w:rsid w:val="003B5D14"/>
    <w:rsid w:val="003C4807"/>
    <w:rsid w:val="003C5F64"/>
    <w:rsid w:val="003D3202"/>
    <w:rsid w:val="00440245"/>
    <w:rsid w:val="00454D5B"/>
    <w:rsid w:val="00486C9F"/>
    <w:rsid w:val="00493A0D"/>
    <w:rsid w:val="004B57AC"/>
    <w:rsid w:val="004C4DEE"/>
    <w:rsid w:val="0052422B"/>
    <w:rsid w:val="00552ABA"/>
    <w:rsid w:val="00560FD7"/>
    <w:rsid w:val="00575B23"/>
    <w:rsid w:val="00590926"/>
    <w:rsid w:val="005A3FA5"/>
    <w:rsid w:val="005D434A"/>
    <w:rsid w:val="005F6606"/>
    <w:rsid w:val="00616014"/>
    <w:rsid w:val="006B3BC2"/>
    <w:rsid w:val="006D149E"/>
    <w:rsid w:val="006E4CA0"/>
    <w:rsid w:val="006F4869"/>
    <w:rsid w:val="00706CED"/>
    <w:rsid w:val="00753C31"/>
    <w:rsid w:val="00800FCB"/>
    <w:rsid w:val="00816B22"/>
    <w:rsid w:val="0083383C"/>
    <w:rsid w:val="00850CC5"/>
    <w:rsid w:val="008C221B"/>
    <w:rsid w:val="008E33B6"/>
    <w:rsid w:val="009110B7"/>
    <w:rsid w:val="009137CB"/>
    <w:rsid w:val="00926FC9"/>
    <w:rsid w:val="00957C0B"/>
    <w:rsid w:val="00972CFA"/>
    <w:rsid w:val="00983572"/>
    <w:rsid w:val="009A2547"/>
    <w:rsid w:val="009A5E2A"/>
    <w:rsid w:val="009B5A55"/>
    <w:rsid w:val="009E13EF"/>
    <w:rsid w:val="00A26869"/>
    <w:rsid w:val="00A5229A"/>
    <w:rsid w:val="00AB0D1C"/>
    <w:rsid w:val="00AC2503"/>
    <w:rsid w:val="00AD3BAF"/>
    <w:rsid w:val="00AF6DB6"/>
    <w:rsid w:val="00B3685E"/>
    <w:rsid w:val="00B74698"/>
    <w:rsid w:val="00BA4C29"/>
    <w:rsid w:val="00C004F4"/>
    <w:rsid w:val="00C71A25"/>
    <w:rsid w:val="00CD1EC7"/>
    <w:rsid w:val="00CF74BC"/>
    <w:rsid w:val="00D74304"/>
    <w:rsid w:val="00D866C7"/>
    <w:rsid w:val="00DC5132"/>
    <w:rsid w:val="00DE47D4"/>
    <w:rsid w:val="00E11BAB"/>
    <w:rsid w:val="00E3330B"/>
    <w:rsid w:val="00EB5B4F"/>
    <w:rsid w:val="00ED1B34"/>
    <w:rsid w:val="00F23DEA"/>
    <w:rsid w:val="00FA642D"/>
    <w:rsid w:val="00FC74E7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40552"/>
  <w15:chartTrackingRefBased/>
  <w15:docId w15:val="{475FC56B-4390-4F58-A9C0-6DB00C25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06"/>
    <w:rPr>
      <w:rFonts w:ascii="Microsoft JhengHei UI" w:eastAsia="Microsoft JhengHei UI" w:hAnsi="Microsoft JhengHei UI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unhideWhenUsed/>
    <w:qFormat/>
    <w:rsid w:val="005F6606"/>
    <w:pPr>
      <w:ind w:left="720"/>
      <w:contextualSpacing/>
    </w:pPr>
  </w:style>
  <w:style w:type="paragraph" w:customStyle="1" w:styleId="Default">
    <w:name w:val="Default"/>
    <w:rsid w:val="00800F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3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4323"/>
    <w:rPr>
      <w:rFonts w:ascii="Microsoft JhengHei UI" w:eastAsia="Microsoft JhengHei UI" w:hAnsi="Microsoft JhengHei UI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23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4323"/>
    <w:rPr>
      <w:rFonts w:ascii="Microsoft JhengHei UI" w:eastAsia="Microsoft JhengHei UI" w:hAnsi="Microsoft JhengHei UI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USR-05</dc:creator>
  <cp:keywords/>
  <dc:description/>
  <cp:lastModifiedBy>USER</cp:lastModifiedBy>
  <cp:revision>3</cp:revision>
  <cp:lastPrinted>2023-02-09T02:08:00Z</cp:lastPrinted>
  <dcterms:created xsi:type="dcterms:W3CDTF">2024-01-29T01:34:00Z</dcterms:created>
  <dcterms:modified xsi:type="dcterms:W3CDTF">2024-08-19T07:38:00Z</dcterms:modified>
</cp:coreProperties>
</file>